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2BF" w:rsidRPr="004553BA" w:rsidRDefault="003052BF" w:rsidP="003052BF">
      <w:pPr>
        <w:keepNext/>
        <w:keepLines/>
        <w:spacing w:before="480" w:after="240"/>
        <w:ind w:right="50"/>
        <w:jc w:val="both"/>
        <w:rPr>
          <w:rFonts w:ascii="Arial" w:eastAsia="Arial" w:hAnsi="Arial" w:cs="Arial"/>
          <w:sz w:val="22"/>
          <w:szCs w:val="22"/>
        </w:rPr>
      </w:pPr>
      <w:r w:rsidRPr="00406054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6132830" cy="359410"/>
                <wp:effectExtent l="0" t="0" r="20320" b="21590"/>
                <wp:wrapTopAndBottom/>
                <wp:docPr id="48" name="Rectángulo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2830" cy="359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3052BF" w:rsidRDefault="003052BF" w:rsidP="003052BF">
                            <w:pPr>
                              <w:ind w:right="50"/>
                              <w:jc w:val="center"/>
                              <w:textDirection w:val="btLr"/>
                            </w:pPr>
                            <w:bookmarkStart w:id="0" w:name="_GoBack"/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</w:rPr>
                              <w:t>ANEXO N°7</w:t>
                            </w:r>
                            <w:bookmarkEnd w:id="0"/>
                            <w:r w:rsidRPr="00172302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 xml:space="preserve">: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EUNACOM</w:t>
                            </w:r>
                          </w:p>
                        </w:txbxContent>
                      </wps:txbx>
                      <wps:bodyPr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48" o:spid="_x0000_s1026" style="position:absolute;left:0;text-align:left;margin-left:431.7pt;margin-top:0;width:482.9pt;height:28.3pt;z-index:-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" o:allowincell="f" strokeweight="1pt">
                <v:path arrowok="t"/>
                <v:textbox inset="2.53958mm,1.2694mm,2.53958mm,1.2694mm">
                  <w:txbxContent>
                    <w:p w:rsidR="003052BF" w:rsidRDefault="003052BF" w:rsidP="003052BF">
                      <w:pPr>
                        <w:ind w:right="50"/>
                        <w:jc w:val="center"/>
                        <w:textDirection w:val="btLr"/>
                      </w:pPr>
                      <w:bookmarkStart w:id="1" w:name="_GoBack"/>
                      <w:r>
                        <w:rPr>
                          <w:rFonts w:ascii="Arial" w:eastAsia="Arial" w:hAnsi="Arial" w:cs="Arial"/>
                          <w:b/>
                          <w:sz w:val="22"/>
                        </w:rPr>
                        <w:t>ANEXO N°7</w:t>
                      </w:r>
                      <w:bookmarkEnd w:id="1"/>
                      <w:r w:rsidRPr="00172302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 xml:space="preserve">: </w:t>
                      </w:r>
                      <w:r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EUNACOM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 w:rsidRPr="004553BA">
        <w:rPr>
          <w:rFonts w:ascii="Arial" w:eastAsia="Arial" w:hAnsi="Arial" w:cs="Arial"/>
          <w:b/>
          <w:sz w:val="22"/>
          <w:szCs w:val="22"/>
        </w:rPr>
        <w:t>POSTULANTES PROVENIENTES DE UNIVERSIDADES CHILENAS Y PROVENIENTES DE UNIVERSIDADES EXTRANJERAS A PARTIR DEL 19 DE ABRIL DE 2009</w:t>
      </w:r>
    </w:p>
    <w:p w:rsidR="003052BF" w:rsidRDefault="003052BF" w:rsidP="003052BF">
      <w:pPr>
        <w:keepNext/>
        <w:keepLines/>
        <w:spacing w:before="480" w:after="240"/>
        <w:ind w:right="50"/>
        <w:jc w:val="both"/>
        <w:rPr>
          <w:rFonts w:ascii="Arial" w:eastAsia="Arial" w:hAnsi="Arial" w:cs="Arial"/>
          <w:b/>
          <w:sz w:val="22"/>
          <w:szCs w:val="22"/>
        </w:rPr>
      </w:pPr>
    </w:p>
    <w:p w:rsidR="003052BF" w:rsidRDefault="003052BF" w:rsidP="003052BF">
      <w:pPr>
        <w:keepNext/>
        <w:keepLines/>
        <w:spacing w:before="480" w:after="240"/>
        <w:ind w:right="50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noProof/>
        </w:rPr>
        <w:drawing>
          <wp:anchor distT="0" distB="0" distL="120396" distR="114300" simplePos="0" relativeHeight="25166028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181864</wp:posOffset>
            </wp:positionV>
            <wp:extent cx="4189990" cy="2919551"/>
            <wp:effectExtent l="0" t="0" r="1270" b="0"/>
            <wp:wrapSquare wrapText="bothSides"/>
            <wp:docPr id="50" name="Imagen 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Certificado EUNACOM_EJEMPLO.jpg"/>
                    <pic:cNvPicPr/>
                  </pic:nvPicPr>
                  <pic:blipFill>
                    <a:blip r:embed="rId4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9730" cy="2919095"/>
                    </a:xfrm>
                    <a:prstGeom prst="rect">
                      <a:avLst/>
                    </a:prstGeom>
                    <a:effectLst>
                      <a:softEdge rad="3175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52BF" w:rsidRDefault="003052BF" w:rsidP="003052BF">
      <w:pPr>
        <w:keepNext/>
        <w:keepLines/>
        <w:spacing w:before="480" w:after="240"/>
        <w:ind w:right="50"/>
        <w:jc w:val="both"/>
        <w:rPr>
          <w:rFonts w:ascii="Arial" w:eastAsia="Arial" w:hAnsi="Arial" w:cs="Arial"/>
          <w:b/>
          <w:sz w:val="22"/>
          <w:szCs w:val="22"/>
        </w:rPr>
      </w:pPr>
    </w:p>
    <w:p w:rsidR="003052BF" w:rsidRDefault="003052BF" w:rsidP="003052BF">
      <w:pPr>
        <w:keepNext/>
        <w:keepLines/>
        <w:spacing w:before="480" w:after="240"/>
        <w:ind w:right="50"/>
        <w:jc w:val="both"/>
        <w:rPr>
          <w:rFonts w:ascii="Arial" w:eastAsia="Arial" w:hAnsi="Arial" w:cs="Arial"/>
          <w:b/>
          <w:sz w:val="22"/>
          <w:szCs w:val="22"/>
        </w:rPr>
      </w:pPr>
    </w:p>
    <w:p w:rsidR="003052BF" w:rsidRDefault="003052BF" w:rsidP="003052BF">
      <w:pPr>
        <w:keepNext/>
        <w:keepLines/>
        <w:spacing w:before="480" w:after="240"/>
        <w:ind w:right="50"/>
        <w:jc w:val="both"/>
        <w:rPr>
          <w:rFonts w:ascii="Arial" w:eastAsia="Arial" w:hAnsi="Arial" w:cs="Arial"/>
          <w:b/>
          <w:sz w:val="22"/>
          <w:szCs w:val="22"/>
        </w:rPr>
      </w:pPr>
    </w:p>
    <w:p w:rsidR="003052BF" w:rsidRDefault="003052BF" w:rsidP="003052BF">
      <w:pPr>
        <w:keepNext/>
        <w:keepLines/>
        <w:spacing w:before="480" w:after="240"/>
        <w:ind w:right="50"/>
        <w:jc w:val="both"/>
        <w:rPr>
          <w:rFonts w:ascii="Arial" w:eastAsia="Arial" w:hAnsi="Arial" w:cs="Arial"/>
          <w:b/>
          <w:sz w:val="22"/>
          <w:szCs w:val="22"/>
        </w:rPr>
      </w:pPr>
    </w:p>
    <w:p w:rsidR="003052BF" w:rsidRDefault="003052BF" w:rsidP="003052BF">
      <w:pPr>
        <w:keepNext/>
        <w:keepLines/>
        <w:spacing w:before="480" w:after="240"/>
        <w:ind w:right="50"/>
        <w:jc w:val="both"/>
        <w:rPr>
          <w:rFonts w:ascii="Arial" w:eastAsia="Arial" w:hAnsi="Arial" w:cs="Arial"/>
          <w:b/>
          <w:sz w:val="22"/>
          <w:szCs w:val="22"/>
        </w:rPr>
      </w:pPr>
    </w:p>
    <w:p w:rsidR="003052BF" w:rsidRDefault="003052BF" w:rsidP="003052BF">
      <w:pPr>
        <w:keepNext/>
        <w:keepLines/>
        <w:spacing w:before="480" w:after="240"/>
        <w:ind w:right="50"/>
        <w:jc w:val="both"/>
        <w:rPr>
          <w:rFonts w:ascii="Arial" w:eastAsia="Arial" w:hAnsi="Arial" w:cs="Arial"/>
          <w:b/>
          <w:sz w:val="22"/>
          <w:szCs w:val="22"/>
        </w:rPr>
      </w:pPr>
    </w:p>
    <w:p w:rsidR="003052BF" w:rsidRDefault="003052BF" w:rsidP="003052BF">
      <w:pPr>
        <w:keepNext/>
        <w:keepLines/>
        <w:spacing w:before="480" w:after="240"/>
        <w:ind w:right="50"/>
        <w:jc w:val="both"/>
        <w:rPr>
          <w:rFonts w:ascii="Arial" w:eastAsia="Arial" w:hAnsi="Arial" w:cs="Arial"/>
          <w:b/>
          <w:sz w:val="22"/>
          <w:szCs w:val="22"/>
        </w:rPr>
      </w:pPr>
    </w:p>
    <w:p w:rsidR="003052BF" w:rsidRPr="00172302" w:rsidRDefault="003052BF" w:rsidP="003052BF">
      <w:pPr>
        <w:widowControl w:val="0"/>
        <w:tabs>
          <w:tab w:val="left" w:pos="66"/>
        </w:tabs>
        <w:ind w:right="50"/>
        <w:jc w:val="both"/>
        <w:rPr>
          <w:rFonts w:ascii="Arial" w:hAnsi="Arial" w:cs="Arial"/>
          <w:sz w:val="22"/>
          <w:szCs w:val="22"/>
        </w:rPr>
      </w:pPr>
    </w:p>
    <w:p w:rsidR="003052BF" w:rsidRPr="004553BA" w:rsidRDefault="003052BF" w:rsidP="003052BF">
      <w:pPr>
        <w:widowControl w:val="0"/>
        <w:tabs>
          <w:tab w:val="left" w:pos="66"/>
        </w:tabs>
        <w:ind w:right="50"/>
        <w:contextualSpacing/>
        <w:jc w:val="both"/>
        <w:rPr>
          <w:rFonts w:ascii="Arial" w:eastAsia="Arial" w:hAnsi="Arial" w:cs="Arial"/>
          <w:b/>
          <w:sz w:val="22"/>
          <w:szCs w:val="22"/>
        </w:rPr>
      </w:pPr>
      <w:r w:rsidRPr="004553BA">
        <w:rPr>
          <w:rFonts w:ascii="Arial" w:eastAsia="Arial" w:hAnsi="Arial" w:cs="Arial"/>
          <w:b/>
          <w:sz w:val="22"/>
          <w:szCs w:val="22"/>
        </w:rPr>
        <w:t>POSTULANTES PROVENIENTES DE UNIVERSIDADES EXTRANJERAS</w:t>
      </w:r>
      <w:r>
        <w:rPr>
          <w:rFonts w:ascii="Arial" w:eastAsia="Arial" w:hAnsi="Arial" w:cs="Arial"/>
          <w:b/>
          <w:sz w:val="22"/>
          <w:szCs w:val="22"/>
        </w:rPr>
        <w:t xml:space="preserve"> CON</w:t>
      </w:r>
      <w:r w:rsidRPr="004553BA">
        <w:rPr>
          <w:rFonts w:ascii="Arial" w:eastAsia="Arial" w:hAnsi="Arial" w:cs="Arial"/>
          <w:b/>
          <w:sz w:val="22"/>
          <w:szCs w:val="22"/>
        </w:rPr>
        <w:t xml:space="preserve"> REVALIDACIÓN, RECONOCIMIENTO O CONVALIDACIÓN EN CHILE DESDE 01.01.200</w:t>
      </w:r>
      <w:r>
        <w:rPr>
          <w:rFonts w:ascii="Arial" w:eastAsia="Arial" w:hAnsi="Arial" w:cs="Arial"/>
          <w:b/>
          <w:sz w:val="22"/>
          <w:szCs w:val="22"/>
        </w:rPr>
        <w:t>6</w:t>
      </w:r>
      <w:r w:rsidRPr="004553BA">
        <w:rPr>
          <w:rFonts w:ascii="Arial" w:eastAsia="Arial" w:hAnsi="Arial" w:cs="Arial"/>
          <w:b/>
          <w:sz w:val="22"/>
          <w:szCs w:val="22"/>
        </w:rPr>
        <w:t xml:space="preserve"> HASTA EL 18.04.2009</w:t>
      </w:r>
    </w:p>
    <w:p w:rsidR="003052BF" w:rsidRPr="00172302" w:rsidRDefault="003052BF" w:rsidP="003052BF">
      <w:pPr>
        <w:widowControl w:val="0"/>
        <w:tabs>
          <w:tab w:val="left" w:pos="66"/>
        </w:tabs>
        <w:ind w:right="50"/>
        <w:jc w:val="both"/>
        <w:rPr>
          <w:rFonts w:ascii="Arial" w:hAnsi="Arial" w:cs="Arial"/>
          <w:sz w:val="22"/>
          <w:szCs w:val="22"/>
        </w:rPr>
      </w:pPr>
    </w:p>
    <w:p w:rsidR="003052BF" w:rsidRDefault="003052BF" w:rsidP="003052BF">
      <w:pPr>
        <w:widowControl w:val="0"/>
        <w:tabs>
          <w:tab w:val="left" w:pos="66"/>
        </w:tabs>
        <w:ind w:right="50"/>
        <w:contextualSpacing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Deberán adjuntar:</w:t>
      </w:r>
    </w:p>
    <w:p w:rsidR="003052BF" w:rsidRDefault="003052BF" w:rsidP="003052BF">
      <w:pPr>
        <w:widowControl w:val="0"/>
        <w:tabs>
          <w:tab w:val="left" w:pos="66"/>
        </w:tabs>
        <w:ind w:right="50"/>
        <w:contextualSpacing/>
        <w:jc w:val="both"/>
        <w:rPr>
          <w:rFonts w:ascii="Arial" w:eastAsia="Arial" w:hAnsi="Arial" w:cs="Arial"/>
          <w:sz w:val="22"/>
          <w:szCs w:val="22"/>
        </w:rPr>
      </w:pPr>
    </w:p>
    <w:p w:rsidR="003052BF" w:rsidRDefault="003052BF" w:rsidP="003052BF">
      <w:pPr>
        <w:widowControl w:val="0"/>
        <w:tabs>
          <w:tab w:val="left" w:pos="66"/>
        </w:tabs>
        <w:ind w:right="50"/>
        <w:contextualSpacing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1. Certificado de calificaciones de la respectiva Universidad con nota final de título</w:t>
      </w:r>
      <w:r w:rsidRPr="00172302">
        <w:rPr>
          <w:rFonts w:ascii="Arial" w:eastAsia="Arial" w:hAnsi="Arial" w:cs="Arial"/>
          <w:sz w:val="22"/>
          <w:szCs w:val="22"/>
        </w:rPr>
        <w:t>.</w:t>
      </w:r>
    </w:p>
    <w:p w:rsidR="003052BF" w:rsidRDefault="003052BF" w:rsidP="003052BF">
      <w:pPr>
        <w:widowControl w:val="0"/>
        <w:tabs>
          <w:tab w:val="left" w:pos="66"/>
        </w:tabs>
        <w:ind w:right="50"/>
        <w:contextualSpacing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2. Escala de Evaluación de su respectiva Universidad, (nota máxima y nota mínima de aprobación, emitida por la Universidad)</w:t>
      </w:r>
    </w:p>
    <w:p w:rsidR="003052BF" w:rsidRDefault="003052BF" w:rsidP="003052BF">
      <w:pPr>
        <w:widowControl w:val="0"/>
        <w:tabs>
          <w:tab w:val="left" w:pos="66"/>
        </w:tabs>
        <w:ind w:right="50"/>
        <w:contextualSpacing/>
        <w:jc w:val="both"/>
        <w:rPr>
          <w:rFonts w:ascii="Arial" w:eastAsia="Arial" w:hAnsi="Arial" w:cs="Arial"/>
          <w:sz w:val="22"/>
          <w:szCs w:val="22"/>
        </w:rPr>
      </w:pPr>
    </w:p>
    <w:p w:rsidR="005640AB" w:rsidRDefault="003052BF"/>
    <w:sectPr w:rsidR="005640AB" w:rsidSect="003052BF">
      <w:pgSz w:w="12240" w:h="18720" w:code="4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2BF"/>
    <w:rsid w:val="003052BF"/>
    <w:rsid w:val="00BC6487"/>
    <w:rsid w:val="00E3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FD3DA5-AA85-42A3-851B-B98594D0C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052B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Minsal</dc:creator>
  <cp:keywords/>
  <dc:description/>
  <cp:lastModifiedBy>Minsal</cp:lastModifiedBy>
  <cp:revision>1</cp:revision>
  <dcterms:created xsi:type="dcterms:W3CDTF">2017-06-06T17:59:00Z</dcterms:created>
  <dcterms:modified xsi:type="dcterms:W3CDTF">2017-06-06T18:00:00Z</dcterms:modified>
</cp:coreProperties>
</file>